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D3" w:rsidRPr="00B455D3" w:rsidRDefault="00B455D3" w:rsidP="00B4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color w:val="212121"/>
          <w:sz w:val="32"/>
          <w:szCs w:val="32"/>
        </w:rPr>
      </w:pPr>
      <w:r w:rsidRPr="00B455D3">
        <w:rPr>
          <w:rFonts w:ascii="Cambria" w:eastAsia="Times New Roman" w:hAnsi="Cambria" w:cs="Courier New"/>
          <w:color w:val="212121"/>
          <w:sz w:val="32"/>
          <w:szCs w:val="32"/>
          <w:lang w:val="es-ES"/>
        </w:rPr>
        <w:t xml:space="preserve">Mi guía de </w:t>
      </w:r>
      <w:proofErr w:type="spellStart"/>
      <w:r w:rsidRPr="00B455D3">
        <w:rPr>
          <w:rFonts w:ascii="Cambria" w:eastAsia="Times New Roman" w:hAnsi="Cambria" w:cs="Courier New"/>
          <w:color w:val="212121"/>
          <w:sz w:val="32"/>
          <w:szCs w:val="32"/>
          <w:lang w:val="es-ES"/>
        </w:rPr>
        <w:t>Schoolworx</w:t>
      </w:r>
      <w:proofErr w:type="spellEnd"/>
    </w:p>
    <w:p w:rsidR="00B455D3" w:rsidRPr="00B455D3" w:rsidRDefault="00B455D3" w:rsidP="00B455D3">
      <w:pPr>
        <w:jc w:val="center"/>
        <w:rPr>
          <w:rFonts w:ascii="Cambria" w:hAnsi="Cambria"/>
        </w:rPr>
      </w:pPr>
    </w:p>
    <w:p w:rsidR="00B455D3" w:rsidRPr="00B455D3" w:rsidRDefault="00B455D3" w:rsidP="00B455D3">
      <w:pPr>
        <w:rPr>
          <w:rFonts w:ascii="Cambria" w:hAnsi="Cambria"/>
        </w:rPr>
      </w:pPr>
    </w:p>
    <w:p w:rsidR="00B455D3" w:rsidRPr="00B455D3" w:rsidRDefault="00B455D3" w:rsidP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/>
        </w:rPr>
        <w:br/>
      </w:r>
      <w:r w:rsidRPr="00B455D3">
        <w:rPr>
          <w:rFonts w:ascii="Cambria" w:hAnsi="Cambria" w:cs="Arial"/>
          <w:color w:val="212121"/>
          <w:shd w:val="clear" w:color="auto" w:fill="FFFFFF"/>
        </w:rPr>
        <w:t>* Portal.myschoolworx.com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 *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Iniciar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sesión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: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correo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electrónico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que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proporcionaste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a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escuela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*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Contraseña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>: Faith7607 (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contraseña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predeterminada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,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puede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ser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modificada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por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el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usuario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>)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 *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Mensajes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: los </w:t>
      </w:r>
      <w:proofErr w:type="gramStart"/>
      <w:r w:rsidRPr="00B455D3">
        <w:rPr>
          <w:rFonts w:ascii="Cambria" w:hAnsi="Cambria" w:cs="Arial"/>
          <w:color w:val="212121"/>
          <w:shd w:val="clear" w:color="auto" w:fill="FFFFFF"/>
        </w:rPr>
        <w:t>padres</w:t>
      </w:r>
      <w:proofErr w:type="gram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pueden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comunicarse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con los maestros y el personal de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oficina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con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este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sistema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>.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 * Para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ver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las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calificaciones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,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consultar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los planes de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lecciones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,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ver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asistencia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y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disciplina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bookmarkStart w:id="0" w:name="_GoBack"/>
      <w:bookmarkEnd w:id="0"/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*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Haga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clic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en "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clases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>"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 *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Seleccionar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asunto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* Para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ver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calificaciones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y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asignaciones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: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haga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clic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en "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Libro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de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calificaciones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" </w:t>
      </w:r>
    </w:p>
    <w:p w:rsidR="00B455D3" w:rsidRPr="00B455D3" w:rsidRDefault="00B455D3">
      <w:pPr>
        <w:rPr>
          <w:rFonts w:ascii="Cambria" w:hAnsi="Cambria" w:cs="Arial"/>
          <w:color w:val="212121"/>
          <w:shd w:val="clear" w:color="auto" w:fill="FFFFFF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* Para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ver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disciplina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cerrada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: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desplácese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hacia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abajo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para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disciplinar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y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haga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clic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en el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signo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"+" </w:t>
      </w:r>
    </w:p>
    <w:p w:rsidR="00BF1FB8" w:rsidRPr="00B455D3" w:rsidRDefault="00B455D3">
      <w:pPr>
        <w:rPr>
          <w:rFonts w:ascii="Cambria" w:hAnsi="Cambria"/>
        </w:rPr>
      </w:pPr>
      <w:r w:rsidRPr="00B455D3">
        <w:rPr>
          <w:rFonts w:ascii="Cambria" w:hAnsi="Cambria" w:cs="Arial"/>
          <w:color w:val="212121"/>
          <w:shd w:val="clear" w:color="auto" w:fill="FFFFFF"/>
        </w:rPr>
        <w:t xml:space="preserve">* Para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ver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el plan de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lección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: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desplácese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hacia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abajo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hasta "plan de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lección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"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seleccione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la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fecha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y se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mostrarán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las</w:t>
      </w:r>
      <w:proofErr w:type="spellEnd"/>
      <w:r w:rsidRPr="00B455D3">
        <w:rPr>
          <w:rFonts w:ascii="Cambria" w:hAnsi="Cambria" w:cs="Arial"/>
          <w:color w:val="212121"/>
          <w:shd w:val="clear" w:color="auto" w:fill="FFFFFF"/>
        </w:rPr>
        <w:t xml:space="preserve"> </w:t>
      </w:r>
      <w:proofErr w:type="spellStart"/>
      <w:r w:rsidRPr="00B455D3">
        <w:rPr>
          <w:rFonts w:ascii="Cambria" w:hAnsi="Cambria" w:cs="Arial"/>
          <w:color w:val="212121"/>
          <w:shd w:val="clear" w:color="auto" w:fill="FFFFFF"/>
        </w:rPr>
        <w:t>asignaciones</w:t>
      </w:r>
      <w:proofErr w:type="spellEnd"/>
    </w:p>
    <w:sectPr w:rsidR="00BF1FB8" w:rsidRPr="00B4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D3"/>
    <w:rsid w:val="00513F42"/>
    <w:rsid w:val="0097387C"/>
    <w:rsid w:val="00B455D3"/>
    <w:rsid w:val="00E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B400-A055-40DD-9701-87791C0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2018-03-09T14:08:00Z</cp:lastPrinted>
  <dcterms:created xsi:type="dcterms:W3CDTF">2018-03-09T14:06:00Z</dcterms:created>
  <dcterms:modified xsi:type="dcterms:W3CDTF">2018-03-09T15:09:00Z</dcterms:modified>
</cp:coreProperties>
</file>